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F4" w:rsidRPr="008A4AED" w:rsidRDefault="00690CF4" w:rsidP="0072251C">
      <w:pPr>
        <w:pStyle w:val="Standard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A4AED">
        <w:rPr>
          <w:rFonts w:ascii="Arial" w:hAnsi="Arial" w:cs="Arial"/>
          <w:bCs/>
          <w:color w:val="000000"/>
          <w:sz w:val="22"/>
          <w:szCs w:val="22"/>
        </w:rPr>
        <w:t>2401-ILZ-01.261.</w:t>
      </w:r>
      <w:r w:rsidR="006362AA" w:rsidRPr="008A4AED">
        <w:rPr>
          <w:rFonts w:ascii="Arial" w:hAnsi="Arial" w:cs="Arial"/>
          <w:bCs/>
          <w:color w:val="000000"/>
          <w:sz w:val="22"/>
          <w:szCs w:val="22"/>
        </w:rPr>
        <w:t>43</w:t>
      </w:r>
      <w:r w:rsidR="00AF4582" w:rsidRPr="008A4AED">
        <w:rPr>
          <w:rFonts w:ascii="Arial" w:hAnsi="Arial" w:cs="Arial"/>
          <w:bCs/>
          <w:color w:val="000000"/>
          <w:sz w:val="22"/>
          <w:szCs w:val="22"/>
        </w:rPr>
        <w:t>.2020</w:t>
      </w:r>
    </w:p>
    <w:p w:rsidR="00690CF4" w:rsidRPr="008A4AED" w:rsidRDefault="00690CF4" w:rsidP="0072251C">
      <w:pPr>
        <w:pStyle w:val="Standard"/>
        <w:spacing w:line="276" w:lineRule="auto"/>
        <w:jc w:val="right"/>
        <w:rPr>
          <w:rFonts w:ascii="Arial" w:hAnsi="Arial" w:cs="Arial"/>
          <w:b/>
          <w:bCs/>
          <w:i/>
          <w:color w:val="000000" w:themeColor="text1"/>
          <w:kern w:val="1"/>
          <w:sz w:val="22"/>
          <w:szCs w:val="22"/>
        </w:rPr>
      </w:pPr>
      <w:r w:rsidRPr="008A4AED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Pr="008A4AED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Pr="008A4AED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Pr="008A4AED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Pr="008A4AED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Pr="008A4AED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Pr="008A4AED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="0072251C" w:rsidRPr="008A4AED">
        <w:rPr>
          <w:rFonts w:ascii="Arial" w:hAnsi="Arial" w:cs="Arial"/>
          <w:b/>
          <w:bCs/>
          <w:i/>
          <w:color w:val="232656"/>
          <w:sz w:val="22"/>
          <w:szCs w:val="22"/>
        </w:rPr>
        <w:tab/>
      </w:r>
      <w:r w:rsidRPr="008A4AE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Załącznik nr 1 do Zaproszenia</w:t>
      </w:r>
      <w:r w:rsidRPr="008A4AE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ab/>
      </w:r>
    </w:p>
    <w:p w:rsidR="00690CF4" w:rsidRPr="008A4AED" w:rsidRDefault="00690CF4" w:rsidP="0072251C">
      <w:pPr>
        <w:pStyle w:val="Standard"/>
        <w:spacing w:line="276" w:lineRule="auto"/>
        <w:rPr>
          <w:rFonts w:ascii="Arial" w:eastAsia="Cambria" w:hAnsi="Arial" w:cs="Arial"/>
          <w:b/>
          <w:color w:val="000000" w:themeColor="text1"/>
          <w:kern w:val="1"/>
          <w:sz w:val="22"/>
          <w:szCs w:val="22"/>
        </w:rPr>
      </w:pPr>
      <w:r w:rsidRPr="008A4AED">
        <w:rPr>
          <w:rFonts w:ascii="Arial" w:eastAsia="Cambria" w:hAnsi="Arial" w:cs="Arial"/>
          <w:b/>
          <w:noProof/>
          <w:color w:val="000000" w:themeColor="text1"/>
          <w:kern w:val="1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Pr="008A4AED" w:rsidRDefault="00690CF4" w:rsidP="0072251C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8A4AED" w:rsidRDefault="00690CF4" w:rsidP="0072251C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8A4AED" w:rsidRDefault="00690CF4" w:rsidP="0072251C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8A4AED" w:rsidRDefault="00690CF4" w:rsidP="0072251C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8A4AED" w:rsidRDefault="00690CF4" w:rsidP="0072251C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8A4AED" w:rsidRDefault="00690CF4" w:rsidP="0072251C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8A4AED" w:rsidRDefault="00690CF4" w:rsidP="0072251C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8A4AED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  <w:r w:rsidRPr="008A4AED">
        <w:rPr>
          <w:rFonts w:ascii="Arial" w:hAnsi="Arial" w:cs="Arial"/>
          <w:sz w:val="22"/>
          <w:szCs w:val="22"/>
        </w:rPr>
        <w:t>Wykonawca:</w:t>
      </w: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  <w:r w:rsidRPr="008A4AED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Nazwa:……………………………………………………………………………………….….</w:t>
      </w: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  <w:r w:rsidRPr="008A4AED">
        <w:rPr>
          <w:rFonts w:ascii="Arial" w:hAnsi="Arial" w:cs="Arial"/>
          <w:sz w:val="22"/>
          <w:szCs w:val="22"/>
        </w:rPr>
        <w:t>Siedziba:………………………………………………………………………………….…..….</w:t>
      </w: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  <w:r w:rsidRPr="008A4AED">
        <w:rPr>
          <w:rFonts w:ascii="Arial" w:hAnsi="Arial" w:cs="Arial"/>
          <w:sz w:val="22"/>
          <w:szCs w:val="22"/>
        </w:rPr>
        <w:t>NIP:………………….…………..……..…</w:t>
      </w:r>
      <w:r w:rsidRPr="008A4AED">
        <w:rPr>
          <w:rFonts w:ascii="Arial" w:hAnsi="Arial" w:cs="Arial"/>
          <w:sz w:val="22"/>
          <w:szCs w:val="22"/>
        </w:rPr>
        <w:tab/>
        <w:t xml:space="preserve"> REGON:…………………………………………</w:t>
      </w: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  <w:r w:rsidRPr="008A4AED">
        <w:rPr>
          <w:rFonts w:ascii="Arial" w:hAnsi="Arial" w:cs="Arial"/>
          <w:sz w:val="22"/>
          <w:szCs w:val="22"/>
        </w:rPr>
        <w:t>Nr telefonu/faksu:……………………………………………………………………………….</w:t>
      </w: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  <w:r w:rsidRPr="008A4AED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email:……………………………………………………………………………………..</w:t>
      </w:r>
    </w:p>
    <w:p w:rsidR="00690CF4" w:rsidRPr="008A4AED" w:rsidRDefault="00690CF4" w:rsidP="0072251C">
      <w:pPr>
        <w:spacing w:line="276" w:lineRule="auto"/>
        <w:rPr>
          <w:rFonts w:ascii="Arial" w:hAnsi="Arial" w:cs="Arial"/>
          <w:sz w:val="22"/>
          <w:szCs w:val="22"/>
        </w:rPr>
      </w:pPr>
    </w:p>
    <w:p w:rsidR="00690CF4" w:rsidRPr="008A4AED" w:rsidRDefault="007B4D94" w:rsidP="0072251C">
      <w:pPr>
        <w:pStyle w:val="Standard"/>
        <w:spacing w:after="240" w:line="276" w:lineRule="auto"/>
        <w:jc w:val="both"/>
        <w:rPr>
          <w:rFonts w:ascii="Arial" w:eastAsia="Cambria" w:hAnsi="Arial" w:cs="Arial"/>
          <w:b/>
          <w:kern w:val="1"/>
          <w:sz w:val="22"/>
          <w:szCs w:val="22"/>
        </w:rPr>
      </w:pPr>
      <w:r w:rsidRPr="008A4AED">
        <w:rPr>
          <w:rFonts w:ascii="Arial" w:eastAsia="Cambria" w:hAnsi="Arial" w:cs="Arial"/>
          <w:kern w:val="1"/>
          <w:sz w:val="22"/>
          <w:szCs w:val="22"/>
        </w:rPr>
        <w:t>W odpowiedzi na zaproszenie do składania ofert</w:t>
      </w:r>
      <w:r w:rsidR="00690CF4" w:rsidRPr="008A4AED">
        <w:rPr>
          <w:rFonts w:ascii="Arial" w:eastAsia="Cambria" w:hAnsi="Arial" w:cs="Arial"/>
          <w:kern w:val="1"/>
          <w:sz w:val="22"/>
          <w:szCs w:val="22"/>
        </w:rPr>
        <w:t xml:space="preserve"> </w:t>
      </w:r>
      <w:r w:rsidR="00690CF4" w:rsidRPr="008A4AED">
        <w:rPr>
          <w:rFonts w:ascii="Arial" w:hAnsi="Arial" w:cs="Arial"/>
          <w:bCs/>
          <w:color w:val="000000"/>
          <w:sz w:val="22"/>
          <w:szCs w:val="22"/>
        </w:rPr>
        <w:t>2401-ILZ-01.261.</w:t>
      </w:r>
      <w:r w:rsidR="008A4AED" w:rsidRPr="008A4AED">
        <w:rPr>
          <w:rFonts w:ascii="Arial" w:hAnsi="Arial" w:cs="Arial"/>
          <w:bCs/>
          <w:color w:val="000000"/>
          <w:sz w:val="22"/>
          <w:szCs w:val="22"/>
        </w:rPr>
        <w:t>43</w:t>
      </w:r>
      <w:r w:rsidR="00690CF4" w:rsidRPr="008A4AED">
        <w:rPr>
          <w:rFonts w:ascii="Arial" w:hAnsi="Arial" w:cs="Arial"/>
          <w:bCs/>
          <w:color w:val="000000"/>
          <w:sz w:val="22"/>
          <w:szCs w:val="22"/>
        </w:rPr>
        <w:t>.</w:t>
      </w:r>
      <w:r w:rsidR="00C943E0" w:rsidRPr="008A4AED">
        <w:rPr>
          <w:rFonts w:ascii="Arial" w:hAnsi="Arial" w:cs="Arial"/>
          <w:bCs/>
          <w:color w:val="000000"/>
          <w:sz w:val="22"/>
          <w:szCs w:val="22"/>
        </w:rPr>
        <w:t>2020</w:t>
      </w:r>
      <w:r w:rsidR="00690CF4" w:rsidRPr="008A4AE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90CF4" w:rsidRPr="008A4AED">
        <w:rPr>
          <w:rFonts w:ascii="Arial" w:eastAsia="Cambria" w:hAnsi="Arial" w:cs="Arial"/>
          <w:kern w:val="1"/>
          <w:sz w:val="22"/>
          <w:szCs w:val="22"/>
        </w:rPr>
        <w:t>na</w:t>
      </w:r>
      <w:r w:rsidR="00690CF4" w:rsidRPr="008A4AED">
        <w:rPr>
          <w:rFonts w:ascii="Arial" w:eastAsia="Cambria" w:hAnsi="Arial" w:cs="Arial"/>
          <w:bCs/>
          <w:kern w:val="1"/>
          <w:sz w:val="22"/>
          <w:szCs w:val="22"/>
        </w:rPr>
        <w:t> </w:t>
      </w:r>
      <w:r w:rsidR="00690CF4" w:rsidRPr="008A4AED">
        <w:rPr>
          <w:rFonts w:ascii="Arial" w:eastAsia="Cambria" w:hAnsi="Arial" w:cs="Arial"/>
          <w:b/>
          <w:kern w:val="1"/>
          <w:sz w:val="22"/>
          <w:szCs w:val="22"/>
        </w:rPr>
        <w:t>„</w:t>
      </w:r>
      <w:r w:rsidR="008A4AED" w:rsidRPr="008A4AED">
        <w:rPr>
          <w:rFonts w:ascii="Arial" w:hAnsi="Arial" w:cs="Arial"/>
          <w:b/>
          <w:sz w:val="22"/>
          <w:szCs w:val="22"/>
        </w:rPr>
        <w:t>usług</w:t>
      </w:r>
      <w:r w:rsidR="008A4AED">
        <w:rPr>
          <w:rFonts w:ascii="Arial" w:hAnsi="Arial" w:cs="Arial"/>
          <w:b/>
          <w:sz w:val="22"/>
          <w:szCs w:val="22"/>
        </w:rPr>
        <w:t>ę</w:t>
      </w:r>
      <w:r w:rsidR="008A4AED" w:rsidRPr="008A4AED">
        <w:rPr>
          <w:rFonts w:ascii="Arial" w:hAnsi="Arial" w:cs="Arial"/>
          <w:b/>
          <w:sz w:val="22"/>
          <w:szCs w:val="22"/>
        </w:rPr>
        <w:t xml:space="preserve"> udzielenia porady prawnej dotyczącej wykonania prawomocnych wyroków zaocznych oraz windykacji należności cywilnoprawnych oraz określenie terminu przedawnienia roszczeń na gruncie prawa ukraińskiego</w:t>
      </w:r>
      <w:r w:rsidR="00690CF4" w:rsidRPr="008A4AED">
        <w:rPr>
          <w:rFonts w:ascii="Arial" w:eastAsia="Cambria" w:hAnsi="Arial" w:cs="Arial"/>
          <w:b/>
          <w:kern w:val="1"/>
          <w:sz w:val="22"/>
          <w:szCs w:val="22"/>
        </w:rPr>
        <w:t>”.</w:t>
      </w:r>
    </w:p>
    <w:p w:rsidR="00690CF4" w:rsidRPr="008A4AED" w:rsidRDefault="00690CF4" w:rsidP="00917785">
      <w:pPr>
        <w:pStyle w:val="Akapitzlist"/>
        <w:numPr>
          <w:ilvl w:val="0"/>
          <w:numId w:val="3"/>
        </w:numPr>
        <w:spacing w:line="276" w:lineRule="auto"/>
        <w:ind w:left="142" w:hanging="142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8A4AED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8A4AED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iami określonymi w  Zaproszeniu do składania ofert</w:t>
      </w:r>
      <w:r w:rsidRPr="008A4AE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8A4AED" w:rsidTr="00134D2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A509F2">
            <w:pPr>
              <w:spacing w:line="276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72251C">
            <w:pPr>
              <w:spacing w:line="276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72251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8A4AED">
              <w:rPr>
                <w:rFonts w:ascii="Arial" w:hAnsi="Arial" w:cs="Arial"/>
                <w:b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8A4AED" w:rsidRDefault="00690CF4" w:rsidP="0072251C">
            <w:pPr>
              <w:spacing w:line="276" w:lineRule="auto"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8A4AED" w:rsidTr="00134D2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A509F2">
            <w:pPr>
              <w:spacing w:line="276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72251C">
            <w:pPr>
              <w:spacing w:line="276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72251C">
            <w:pPr>
              <w:spacing w:line="276" w:lineRule="auto"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…………..…. %</w:t>
            </w:r>
          </w:p>
        </w:tc>
      </w:tr>
      <w:tr w:rsidR="00690CF4" w:rsidRPr="008A4AED" w:rsidTr="00134D2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A509F2">
            <w:pPr>
              <w:spacing w:line="276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72251C">
            <w:pPr>
              <w:spacing w:line="276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72251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8A4AED">
              <w:rPr>
                <w:rFonts w:ascii="Arial" w:hAnsi="Arial" w:cs="Arial"/>
                <w:b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8A4AED" w:rsidRDefault="00690CF4" w:rsidP="0072251C">
            <w:pPr>
              <w:spacing w:line="276" w:lineRule="auto"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 w:rsidR="00690CF4" w:rsidRPr="008A4AED" w:rsidTr="00134D2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A509F2">
            <w:pPr>
              <w:spacing w:line="276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72251C">
            <w:pPr>
              <w:spacing w:line="276" w:lineRule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690CF4" w:rsidRPr="008A4AED" w:rsidRDefault="00690CF4" w:rsidP="0072251C">
            <w:pPr>
              <w:spacing w:line="276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8A4AED" w:rsidRDefault="00690CF4" w:rsidP="0072251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8A4AED">
              <w:rPr>
                <w:rFonts w:ascii="Arial" w:hAnsi="Arial" w:cs="Arial"/>
                <w:b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8A4AED" w:rsidRDefault="00690CF4" w:rsidP="0072251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hAnsi="Arial" w:cs="Arial"/>
                <w:b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</w:tbl>
    <w:p w:rsidR="00690CF4" w:rsidRPr="008A4AED" w:rsidRDefault="00690CF4" w:rsidP="0072251C">
      <w:pPr>
        <w:widowControl/>
        <w:autoSpaceDN/>
        <w:spacing w:before="240" w:line="276" w:lineRule="auto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8A4AED">
        <w:rPr>
          <w:rFonts w:ascii="Arial" w:hAnsi="Arial" w:cs="Arial"/>
          <w:sz w:val="22"/>
          <w:szCs w:val="22"/>
          <w:u w:val="single"/>
        </w:rPr>
        <w:t xml:space="preserve">Podana wyżej cena obejmuje wszelkie zobowiązania Zamawiającego w stosunku do Wykonawcy i zawierają wszystkie koszty bezpośrednie i pośrednie związane z prawidłową </w:t>
      </w:r>
      <w:r w:rsidRPr="008A4AED">
        <w:rPr>
          <w:rFonts w:ascii="Arial" w:hAnsi="Arial" w:cs="Arial"/>
          <w:sz w:val="22"/>
          <w:szCs w:val="22"/>
          <w:u w:val="single"/>
        </w:rPr>
        <w:lastRenderedPageBreak/>
        <w:t>realizacją przedmiotu zamówienia</w:t>
      </w:r>
      <w:r w:rsidR="008A4AED">
        <w:rPr>
          <w:rFonts w:ascii="Arial" w:hAnsi="Arial" w:cs="Arial"/>
          <w:sz w:val="22"/>
          <w:szCs w:val="22"/>
          <w:u w:val="single"/>
        </w:rPr>
        <w:t>, w tym koszt</w:t>
      </w:r>
      <w:r w:rsidR="00A509F2">
        <w:rPr>
          <w:rFonts w:ascii="Arial" w:hAnsi="Arial" w:cs="Arial"/>
          <w:sz w:val="22"/>
          <w:szCs w:val="22"/>
          <w:u w:val="single"/>
        </w:rPr>
        <w:t xml:space="preserve"> ewentualnego</w:t>
      </w:r>
      <w:r w:rsidR="008A4AED">
        <w:rPr>
          <w:rFonts w:ascii="Arial" w:hAnsi="Arial" w:cs="Arial"/>
          <w:sz w:val="22"/>
          <w:szCs w:val="22"/>
          <w:u w:val="single"/>
        </w:rPr>
        <w:t xml:space="preserve"> tłumaczenia z na język polski</w:t>
      </w:r>
      <w:r w:rsidRPr="008A4AED">
        <w:rPr>
          <w:rFonts w:ascii="Arial" w:hAnsi="Arial" w:cs="Arial"/>
          <w:sz w:val="22"/>
          <w:szCs w:val="22"/>
          <w:u w:val="single"/>
        </w:rPr>
        <w:t>. Ceny należy podać z dokładnością do drugiego miejsca po przecinku.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3"/>
        </w:numPr>
        <w:autoSpaceDN/>
        <w:spacing w:before="120" w:line="276" w:lineRule="auto"/>
        <w:ind w:left="142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8A4AED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Termin realizacji:</w:t>
      </w:r>
      <w:r w:rsidRPr="008A4AED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690CF4" w:rsidRPr="008A4AED" w:rsidRDefault="00690CF4" w:rsidP="00917785">
      <w:pPr>
        <w:widowControl/>
        <w:suppressAutoHyphens w:val="0"/>
        <w:autoSpaceDN/>
        <w:spacing w:line="276" w:lineRule="auto"/>
        <w:ind w:left="142"/>
        <w:jc w:val="both"/>
        <w:textAlignment w:val="auto"/>
        <w:rPr>
          <w:rFonts w:ascii="Arial" w:eastAsia="Cambria" w:hAnsi="Arial" w:cs="Arial"/>
          <w:i/>
          <w:kern w:val="2"/>
          <w:sz w:val="22"/>
          <w:szCs w:val="22"/>
        </w:rPr>
      </w:pPr>
      <w:r w:rsidRPr="008A4AED">
        <w:rPr>
          <w:rFonts w:ascii="Arial" w:hAnsi="Arial" w:cs="Arial"/>
          <w:color w:val="000000"/>
          <w:sz w:val="22"/>
          <w:szCs w:val="22"/>
        </w:rPr>
        <w:t xml:space="preserve">Przedmiot zamówienia zostanie wykonany w terminie </w:t>
      </w:r>
      <w:r w:rsidR="008A4AED">
        <w:rPr>
          <w:rFonts w:ascii="Arial" w:hAnsi="Arial" w:cs="Arial"/>
          <w:color w:val="000000"/>
          <w:sz w:val="22"/>
          <w:szCs w:val="22"/>
        </w:rPr>
        <w:t>1</w:t>
      </w:r>
      <w:r w:rsidR="00C943E0" w:rsidRPr="008A4AED">
        <w:rPr>
          <w:rFonts w:ascii="Arial" w:hAnsi="Arial" w:cs="Arial"/>
          <w:color w:val="000000"/>
          <w:sz w:val="22"/>
          <w:szCs w:val="22"/>
        </w:rPr>
        <w:t>0</w:t>
      </w:r>
      <w:r w:rsidRPr="008A4AED">
        <w:rPr>
          <w:rFonts w:ascii="Arial" w:hAnsi="Arial" w:cs="Arial"/>
          <w:color w:val="000000"/>
          <w:sz w:val="22"/>
          <w:szCs w:val="22"/>
        </w:rPr>
        <w:t xml:space="preserve"> dni kalendarzowych </w:t>
      </w:r>
      <w:r w:rsidRPr="008A4AED">
        <w:rPr>
          <w:rFonts w:ascii="Arial" w:eastAsia="Cambria" w:hAnsi="Arial" w:cs="Arial"/>
          <w:kern w:val="2"/>
          <w:sz w:val="22"/>
          <w:szCs w:val="22"/>
        </w:rPr>
        <w:t>od daty pod</w:t>
      </w:r>
      <w:r w:rsidR="009E51F7" w:rsidRPr="008A4AED">
        <w:rPr>
          <w:rFonts w:ascii="Arial" w:eastAsia="Cambria" w:hAnsi="Arial" w:cs="Arial"/>
          <w:kern w:val="2"/>
          <w:sz w:val="22"/>
          <w:szCs w:val="22"/>
        </w:rPr>
        <w:t>pisania umowy przez Wykonawcę.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3"/>
        </w:numPr>
        <w:autoSpaceDN/>
        <w:spacing w:before="120" w:line="276" w:lineRule="auto"/>
        <w:ind w:left="142" w:hanging="142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8A4AED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690CF4" w:rsidRPr="008A4AED" w:rsidRDefault="00690CF4" w:rsidP="00A509F2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after="120" w:line="276" w:lineRule="auto"/>
        <w:ind w:left="425" w:hanging="283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8A4AED">
        <w:rPr>
          <w:rFonts w:ascii="Arial" w:eastAsia="SimSun" w:hAnsi="Arial" w:cs="Arial"/>
          <w:sz w:val="22"/>
          <w:szCs w:val="22"/>
          <w:lang w:eastAsia="en-US"/>
        </w:rPr>
        <w:t xml:space="preserve">Należność za przedmiot zamówienia płatna będzie przelewem na rachunek bankowy Wykonawcy, wyszczególniony na fakturze, w ciągu </w:t>
      </w:r>
      <w:r w:rsidR="00A509F2">
        <w:rPr>
          <w:rFonts w:ascii="Arial" w:eastAsia="SimSun" w:hAnsi="Arial" w:cs="Arial"/>
          <w:sz w:val="22"/>
          <w:szCs w:val="22"/>
          <w:lang w:eastAsia="en-US"/>
        </w:rPr>
        <w:t>14</w:t>
      </w:r>
      <w:r w:rsidRPr="008A4AED">
        <w:rPr>
          <w:rFonts w:ascii="Arial" w:eastAsia="SimSun" w:hAnsi="Arial" w:cs="Arial"/>
          <w:sz w:val="22"/>
          <w:szCs w:val="22"/>
          <w:lang w:eastAsia="en-US"/>
        </w:rPr>
        <w:t xml:space="preserve"> dni od dnia otrzymania przez Zamawiającego pra</w:t>
      </w:r>
      <w:r w:rsidR="00270ECE" w:rsidRPr="008A4AED">
        <w:rPr>
          <w:rFonts w:ascii="Arial" w:eastAsia="SimSun" w:hAnsi="Arial" w:cs="Arial"/>
          <w:sz w:val="22"/>
          <w:szCs w:val="22"/>
          <w:lang w:eastAsia="en-US"/>
        </w:rPr>
        <w:t>widłowo wystawionej faktury.</w:t>
      </w:r>
    </w:p>
    <w:p w:rsidR="00690CF4" w:rsidRPr="008A4AED" w:rsidRDefault="00690CF4" w:rsidP="00A509F2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after="120" w:line="276" w:lineRule="auto"/>
        <w:ind w:left="425" w:hanging="283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8A4AED">
        <w:rPr>
          <w:rFonts w:ascii="Arial" w:eastAsia="SimSun" w:hAnsi="Arial" w:cs="Arial"/>
          <w:sz w:val="22"/>
          <w:szCs w:val="22"/>
          <w:lang w:eastAsia="en-US"/>
        </w:rPr>
        <w:t xml:space="preserve">Za datę dokonania płatności Strony uznają datę obciążenia rachunku bankowego Zamawiającego. 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3"/>
        </w:numPr>
        <w:autoSpaceDN/>
        <w:spacing w:before="120" w:line="276" w:lineRule="auto"/>
        <w:ind w:left="142" w:hanging="142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283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hAnsi="Arial" w:cs="Arial"/>
          <w:kern w:val="1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283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hAnsi="Arial" w:cs="Arial"/>
          <w:kern w:val="1"/>
          <w:sz w:val="22"/>
          <w:szCs w:val="22"/>
          <w:lang w:eastAsia="zh-CN"/>
        </w:rPr>
        <w:t>Posiadamy niezbędną wiedzę i doświadczenie a przedmiot zamówienia będzie realizowany przez pracowników, dysponującyc</w:t>
      </w:r>
      <w:r w:rsidR="00A509F2">
        <w:rPr>
          <w:rFonts w:ascii="Arial" w:hAnsi="Arial" w:cs="Arial"/>
          <w:kern w:val="1"/>
          <w:sz w:val="22"/>
          <w:szCs w:val="22"/>
          <w:lang w:eastAsia="zh-CN"/>
        </w:rPr>
        <w:t>h odpowiednimi kwalifikacjami i 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>uprawnieniami.</w:t>
      </w:r>
    </w:p>
    <w:p w:rsidR="006424E7" w:rsidRDefault="006424E7" w:rsidP="00917785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283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>Posiadamy uprawnienia niezbędne do reprezentowania przed sądami Ukrainy.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283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hAnsi="Arial" w:cs="Arial"/>
          <w:kern w:val="1"/>
          <w:sz w:val="22"/>
          <w:szCs w:val="22"/>
          <w:lang w:eastAsia="zh-CN"/>
        </w:rPr>
        <w:t>Znajdujemy się w sytuacji ekonomicznej i finansowej zapewniającej wykonanie zamówienia.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283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Oferta cenowa została opracowana zgodnie z Zaproszeniem do składania ofert, cena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brutto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zawiera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wszystkie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koszty,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jakie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ponosi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Zamawiający w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> 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przypadku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wyboru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niniejszej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oferty</w:t>
      </w:r>
      <w:r w:rsidR="00EE2AE9"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.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283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Uzyskaliśmy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wszelkie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informacje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niezbędne,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do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prawidłowego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przygotowania i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złożenia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niniejszej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8A4AED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oferty oraz nie wnosimy w związku z tym żadnych zastrzeżeń.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283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hAnsi="Arial" w:cs="Arial"/>
          <w:kern w:val="1"/>
          <w:sz w:val="22"/>
          <w:szCs w:val="22"/>
          <w:lang w:eastAsia="zh-CN"/>
        </w:rPr>
        <w:t>Podana w ofercie cena nie będzie podlegać zmianie i waloryzacji.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283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hAnsi="Arial" w:cs="Arial"/>
          <w:kern w:val="1"/>
          <w:sz w:val="22"/>
          <w:szCs w:val="22"/>
          <w:lang w:eastAsia="zh-CN"/>
        </w:rPr>
        <w:t>Dane w rejestrze, w którym widniejemy (KRS/CEIDG)</w:t>
      </w:r>
      <w:r w:rsidR="002773AD" w:rsidRPr="008A4AED">
        <w:rPr>
          <w:rFonts w:ascii="Arial" w:hAnsi="Arial" w:cs="Arial"/>
          <w:kern w:val="1"/>
          <w:sz w:val="22"/>
          <w:szCs w:val="22"/>
          <w:lang w:eastAsia="zh-CN"/>
        </w:rPr>
        <w:t>,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 xml:space="preserve"> są aktualne i w terminie 30 dni poprzedzających złożenie oferty nie były zgł</w:t>
      </w:r>
      <w:r w:rsidR="004C7DBC" w:rsidRPr="008A4AED">
        <w:rPr>
          <w:rFonts w:ascii="Arial" w:hAnsi="Arial" w:cs="Arial"/>
          <w:kern w:val="1"/>
          <w:sz w:val="22"/>
          <w:szCs w:val="22"/>
          <w:lang w:eastAsia="zh-CN"/>
        </w:rPr>
        <w:t>aszane do rejestru żadne zmiany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>.</w:t>
      </w:r>
    </w:p>
    <w:p w:rsidR="00690CF4" w:rsidRPr="008A4AED" w:rsidRDefault="00690CF4" w:rsidP="00917785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283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hAnsi="Arial" w:cs="Arial"/>
          <w:kern w:val="1"/>
          <w:sz w:val="22"/>
          <w:szCs w:val="22"/>
          <w:lang w:eastAsia="zh-CN"/>
        </w:rPr>
        <w:t>Oświadczam</w:t>
      </w:r>
      <w:r w:rsidR="002773AD" w:rsidRPr="008A4AED">
        <w:rPr>
          <w:rFonts w:ascii="Arial" w:hAnsi="Arial" w:cs="Arial"/>
          <w:kern w:val="1"/>
          <w:sz w:val="22"/>
          <w:szCs w:val="22"/>
          <w:lang w:eastAsia="zh-CN"/>
        </w:rPr>
        <w:t>y</w:t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>, że oferta jest ważna i wiążąca przez okres 30 dni, licząc od dnia, w którym upływa termin składania ofert.</w:t>
      </w:r>
    </w:p>
    <w:p w:rsidR="00740575" w:rsidRPr="00740575" w:rsidRDefault="00740575" w:rsidP="00740575">
      <w:pPr>
        <w:pStyle w:val="Akapitzlist"/>
        <w:widowControl/>
        <w:numPr>
          <w:ilvl w:val="0"/>
          <w:numId w:val="3"/>
        </w:numPr>
        <w:tabs>
          <w:tab w:val="left" w:pos="142"/>
        </w:tabs>
        <w:suppressAutoHyphens w:val="0"/>
        <w:autoSpaceDN/>
        <w:spacing w:after="120" w:line="276" w:lineRule="auto"/>
        <w:ind w:hanging="720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Informacja dot. </w:t>
      </w:r>
      <w:r w:rsidRPr="00740575">
        <w:rPr>
          <w:rFonts w:ascii="Arial" w:hAnsi="Arial" w:cs="Arial"/>
          <w:b/>
          <w:kern w:val="1"/>
          <w:sz w:val="22"/>
          <w:szCs w:val="22"/>
          <w:lang w:eastAsia="zh-CN"/>
        </w:rPr>
        <w:t>możliwości ewentualnej dalszej współpracy</w:t>
      </w:r>
      <w:r w:rsidRPr="00740575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: </w:t>
      </w:r>
    </w:p>
    <w:p w:rsidR="0023201F" w:rsidRPr="00740575" w:rsidRDefault="00740575" w:rsidP="00740575">
      <w:pPr>
        <w:widowControl/>
        <w:tabs>
          <w:tab w:val="left" w:pos="142"/>
        </w:tabs>
        <w:suppressAutoHyphens w:val="0"/>
        <w:autoSpaceDN/>
        <w:spacing w:after="120" w:line="276" w:lineRule="auto"/>
        <w:ind w:left="142" w:hanging="502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Wyrażam </w:t>
      </w:r>
      <w:r w:rsidR="006D537A">
        <w:rPr>
          <w:rFonts w:ascii="Arial" w:hAnsi="Arial" w:cs="Arial"/>
          <w:kern w:val="1"/>
          <w:sz w:val="22"/>
          <w:szCs w:val="22"/>
          <w:lang w:eastAsia="zh-CN"/>
        </w:rPr>
        <w:t>chęć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6D537A">
        <w:rPr>
          <w:rFonts w:ascii="Arial" w:hAnsi="Arial" w:cs="Arial"/>
          <w:kern w:val="1"/>
          <w:sz w:val="22"/>
          <w:szCs w:val="22"/>
          <w:lang w:eastAsia="zh-CN"/>
        </w:rPr>
        <w:t>podjęcia</w:t>
      </w:r>
      <w:r w:rsidRPr="0074057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740575">
        <w:rPr>
          <w:rFonts w:ascii="Arial" w:hAnsi="Arial" w:cs="Arial"/>
          <w:kern w:val="1"/>
          <w:sz w:val="22"/>
          <w:szCs w:val="22"/>
          <w:lang w:eastAsia="zh-CN"/>
        </w:rPr>
        <w:t>ewentualnej dalszej współpracy tj. udzieleni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e </w:t>
      </w:r>
      <w:r w:rsidRPr="00740575">
        <w:rPr>
          <w:rFonts w:ascii="Arial" w:hAnsi="Arial" w:cs="Arial"/>
          <w:kern w:val="1"/>
          <w:sz w:val="22"/>
          <w:szCs w:val="22"/>
          <w:lang w:eastAsia="zh-CN"/>
        </w:rPr>
        <w:t>porady i dokonani</w:t>
      </w:r>
      <w:r>
        <w:rPr>
          <w:rFonts w:ascii="Arial" w:hAnsi="Arial" w:cs="Arial"/>
          <w:kern w:val="1"/>
          <w:sz w:val="22"/>
          <w:szCs w:val="22"/>
          <w:lang w:eastAsia="zh-CN"/>
        </w:rPr>
        <w:t>e</w:t>
      </w:r>
      <w:r w:rsidRPr="00740575">
        <w:rPr>
          <w:rFonts w:ascii="Arial" w:hAnsi="Arial" w:cs="Arial"/>
          <w:kern w:val="1"/>
          <w:sz w:val="22"/>
          <w:szCs w:val="22"/>
          <w:lang w:eastAsia="zh-CN"/>
        </w:rPr>
        <w:t xml:space="preserve"> czynności mających na celu ostateczną windykację należności cywilnoprawnych na terenie Ukrainy</w:t>
      </w:r>
      <w:r w:rsidR="0023201F">
        <w:rPr>
          <w:rFonts w:ascii="Arial" w:hAnsi="Arial" w:cs="Arial"/>
          <w:kern w:val="1"/>
          <w:sz w:val="22"/>
          <w:szCs w:val="22"/>
          <w:lang w:eastAsia="zh-CN"/>
        </w:rPr>
        <w:t>:</w:t>
      </w:r>
      <w:r w:rsidRPr="0074057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23201F">
        <w:rPr>
          <w:rFonts w:ascii="Arial" w:hAnsi="Arial" w:cs="Arial"/>
          <w:kern w:val="1"/>
          <w:sz w:val="22"/>
          <w:szCs w:val="22"/>
          <w:lang w:eastAsia="zh-CN"/>
        </w:rPr>
        <w:t>TAK/NIE*)</w:t>
      </w:r>
      <w:r w:rsidRPr="0074057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23201F">
        <w:rPr>
          <w:rFonts w:ascii="Arial" w:hAnsi="Arial" w:cs="Arial"/>
          <w:kern w:val="1"/>
          <w:sz w:val="22"/>
          <w:szCs w:val="22"/>
          <w:lang w:eastAsia="zh-CN"/>
        </w:rPr>
        <w:t>W przypadku wyboru mojej oferty oferuję wykonanie ww. usługi za szacunkową cenę: ____________ zł.</w:t>
      </w:r>
    </w:p>
    <w:p w:rsidR="00690CF4" w:rsidRPr="0023201F" w:rsidRDefault="00690CF4" w:rsidP="0023201F">
      <w:pPr>
        <w:pStyle w:val="Akapitzlist"/>
        <w:widowControl/>
        <w:numPr>
          <w:ilvl w:val="0"/>
          <w:numId w:val="3"/>
        </w:numPr>
        <w:tabs>
          <w:tab w:val="left" w:pos="142"/>
        </w:tabs>
        <w:suppressAutoHyphens w:val="0"/>
        <w:autoSpaceDN/>
        <w:spacing w:after="120" w:line="276" w:lineRule="auto"/>
        <w:ind w:left="284" w:hanging="284"/>
        <w:contextualSpacing w:val="0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23201F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690CF4" w:rsidRPr="008A4AED" w:rsidTr="00917785">
        <w:trPr>
          <w:trHeight w:val="85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8A4AED" w:rsidRDefault="00690CF4" w:rsidP="0072251C">
            <w:pPr>
              <w:widowControl/>
              <w:autoSpaceDN/>
              <w:spacing w:line="276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8A4AED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690CF4" w:rsidRPr="008A4AED" w:rsidRDefault="00917785" w:rsidP="0072251C">
            <w:pPr>
              <w:widowControl/>
              <w:autoSpaceDN/>
              <w:spacing w:line="276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690CF4" w:rsidRPr="008A4AED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</w:t>
            </w:r>
            <w:r w:rsidR="00A509F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</w:p>
          <w:p w:rsidR="00690CF4" w:rsidRPr="008A4AED" w:rsidRDefault="00690CF4" w:rsidP="0072251C">
            <w:pPr>
              <w:widowControl/>
              <w:autoSpaceDN/>
              <w:spacing w:line="276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8A4AED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8A4AED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8A4AED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8A4AED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 </w:t>
            </w:r>
          </w:p>
          <w:p w:rsidR="00690CF4" w:rsidRPr="008A4AED" w:rsidRDefault="00690CF4" w:rsidP="0072251C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8A4AED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8A4AED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="00A509F2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Pr="008A4AED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690CF4" w:rsidRPr="008A4AED" w:rsidRDefault="00690CF4" w:rsidP="00917785">
      <w:pPr>
        <w:spacing w:before="240" w:line="276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8A4AED">
        <w:rPr>
          <w:rFonts w:ascii="Arial" w:hAnsi="Arial" w:cs="Arial"/>
          <w:color w:val="000000"/>
          <w:sz w:val="22"/>
          <w:szCs w:val="22"/>
        </w:rPr>
        <w:lastRenderedPageBreak/>
        <w:t>Podane wyżej dane kontaktowe, (nr faksu/adres poczty elektronicznej) posłużą do przekazywania informacji zarówno w niniejszym postępowaniu jak również wszelkich informacji związanych z realizacją Umowy, będącej wynikiem tego postępowania. Dotyczy to również przekazywania informacji w zakresie naliczania kar umownych,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EE2AE9" w:rsidRPr="008A4AED" w:rsidRDefault="00690CF4" w:rsidP="00917785">
      <w:pPr>
        <w:spacing w:after="240" w:line="276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8A4AED">
        <w:rPr>
          <w:rFonts w:ascii="Arial" w:hAnsi="Arial" w:cs="Arial"/>
          <w:color w:val="000000"/>
          <w:sz w:val="22"/>
          <w:szCs w:val="22"/>
        </w:rPr>
        <w:t>Za prawidłowe podanie danych teleadresowych, odpowiada Wykonawca. W związku z powyższym Wykonawca, ponosi pełną odpowiedzialność za odbieranie na bieżąco przekazywanej poczty drogą elektroniczną, na wyżej podany nr faksu/adres poczty elektronicznej. W przypadku zaniechania odbierania poczty w ww. sposób, Wykonawca ponosi wszelkie skutki z tego wynikające a brak potwierdzenia otrzymania korespondencji nie powoduje przesunięcia terminów wskazanych w postępowaniu i postanowieniach Umowy.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690CF4" w:rsidRPr="008A4AED" w:rsidTr="00917785">
        <w:trPr>
          <w:trHeight w:val="558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8A4AED" w:rsidRDefault="00690CF4" w:rsidP="0072251C">
            <w:pPr>
              <w:widowControl/>
              <w:autoSpaceDN/>
              <w:spacing w:line="276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8A4AED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690CF4" w:rsidRPr="008A4AED" w:rsidRDefault="00690CF4" w:rsidP="0072251C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8A4AED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8A4AED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</w:t>
            </w:r>
            <w:r w:rsidR="00A509F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  <w:r w:rsidRPr="008A4AED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</w:t>
            </w:r>
            <w:r w:rsidRPr="008A4AED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8A4AED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</w:t>
            </w:r>
            <w:r w:rsidR="00A509F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</w:t>
            </w:r>
          </w:p>
          <w:p w:rsidR="00690CF4" w:rsidRPr="008A4AED" w:rsidRDefault="00A509F2" w:rsidP="0072251C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ulica, </w:t>
            </w:r>
            <w:r w:rsidR="00690CF4" w:rsidRPr="008A4AED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nr </w:t>
            </w:r>
            <w:r w:rsidR="00690CF4" w:rsidRPr="008A4AED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</w:t>
            </w:r>
          </w:p>
        </w:tc>
      </w:tr>
    </w:tbl>
    <w:p w:rsidR="00690CF4" w:rsidRPr="008A4AED" w:rsidRDefault="00690CF4" w:rsidP="0023201F">
      <w:pPr>
        <w:pStyle w:val="Tekstprzypisudolnego"/>
        <w:numPr>
          <w:ilvl w:val="0"/>
          <w:numId w:val="3"/>
        </w:numPr>
        <w:spacing w:before="120" w:line="276" w:lineRule="auto"/>
        <w:ind w:left="425" w:hanging="68"/>
        <w:jc w:val="both"/>
        <w:rPr>
          <w:rFonts w:ascii="Arial" w:hAnsi="Arial" w:cs="Arial"/>
          <w:b/>
          <w:sz w:val="22"/>
          <w:szCs w:val="22"/>
        </w:rPr>
      </w:pPr>
      <w:r w:rsidRPr="008A4AED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RODO</w:t>
      </w:r>
      <w:r w:rsidRPr="008A4AED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8A4AED">
        <w:rPr>
          <w:rFonts w:ascii="Arial" w:hAnsi="Arial" w:cs="Arial"/>
          <w:b/>
          <w:sz w:val="22"/>
          <w:szCs w:val="22"/>
        </w:rPr>
        <w:t>.</w:t>
      </w:r>
    </w:p>
    <w:p w:rsidR="00690CF4" w:rsidRPr="008A4AED" w:rsidRDefault="00690CF4" w:rsidP="0023201F">
      <w:pPr>
        <w:pStyle w:val="NormalnyWeb"/>
        <w:spacing w:before="120"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8A4AED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8A4AE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837C8F">
        <w:rPr>
          <w:rFonts w:ascii="Arial" w:hAnsi="Arial" w:cs="Arial"/>
          <w:color w:val="000000"/>
          <w:sz w:val="22"/>
          <w:szCs w:val="22"/>
        </w:rPr>
        <w:t xml:space="preserve"> w </w:t>
      </w:r>
      <w:bookmarkStart w:id="0" w:name="_GoBack"/>
      <w:bookmarkEnd w:id="0"/>
      <w:r w:rsidRPr="008A4AED">
        <w:rPr>
          <w:rFonts w:ascii="Arial" w:hAnsi="Arial" w:cs="Arial"/>
          <w:color w:val="000000"/>
          <w:sz w:val="22"/>
          <w:szCs w:val="22"/>
        </w:rPr>
        <w:t>celu ubiegania się o udzielenie zamówienia publicznego w niniejszym postępowaniu.</w:t>
      </w:r>
      <w:r w:rsidRPr="008A4AED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:rsidR="00690CF4" w:rsidRDefault="00690CF4" w:rsidP="0072251C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17785" w:rsidRDefault="00917785" w:rsidP="0072251C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17785" w:rsidRPr="008A4AED" w:rsidRDefault="00917785" w:rsidP="0072251C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0CF4" w:rsidRPr="008A4AED" w:rsidRDefault="00690CF4" w:rsidP="0072251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0CF4" w:rsidRPr="008A4AED" w:rsidRDefault="00690CF4" w:rsidP="00917785">
      <w:pPr>
        <w:widowControl/>
        <w:tabs>
          <w:tab w:val="left" w:pos="927"/>
        </w:tabs>
        <w:autoSpaceDN/>
        <w:spacing w:line="276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A4AED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="00917785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="00917785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="00917785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="00917785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="00917785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8A4AED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690CF4" w:rsidRDefault="00690CF4" w:rsidP="0072251C">
      <w:pPr>
        <w:widowControl/>
        <w:tabs>
          <w:tab w:val="left" w:pos="3544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A509F2" w:rsidRPr="008A4AED" w:rsidRDefault="00A509F2" w:rsidP="00917785">
      <w:pPr>
        <w:widowControl/>
        <w:tabs>
          <w:tab w:val="left" w:pos="3544"/>
        </w:tabs>
        <w:autoSpaceDN/>
        <w:spacing w:line="276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690CF4" w:rsidRPr="00A509F2" w:rsidRDefault="00690CF4" w:rsidP="0072251C">
      <w:pPr>
        <w:widowControl/>
        <w:autoSpaceDN/>
        <w:spacing w:line="276" w:lineRule="auto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8A4AED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A4AED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A4AED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A4AED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A509F2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                    ..........................................................</w:t>
      </w:r>
      <w:r w:rsidR="00A509F2">
        <w:rPr>
          <w:rFonts w:ascii="Arial" w:eastAsia="Cambria" w:hAnsi="Arial" w:cs="Arial"/>
          <w:kern w:val="1"/>
          <w:sz w:val="18"/>
          <w:szCs w:val="18"/>
          <w:lang w:eastAsia="zh-CN"/>
        </w:rPr>
        <w:t>................</w:t>
      </w:r>
      <w:r w:rsidRPr="00A509F2">
        <w:rPr>
          <w:rFonts w:ascii="Arial" w:eastAsia="Cambria" w:hAnsi="Arial" w:cs="Arial"/>
          <w:kern w:val="1"/>
          <w:sz w:val="18"/>
          <w:szCs w:val="18"/>
          <w:lang w:eastAsia="zh-CN"/>
        </w:rPr>
        <w:t>..........</w:t>
      </w:r>
    </w:p>
    <w:p w:rsidR="00690CF4" w:rsidRDefault="00690CF4" w:rsidP="0072251C">
      <w:pPr>
        <w:widowControl/>
        <w:autoSpaceDN/>
        <w:spacing w:line="276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A509F2">
        <w:rPr>
          <w:rFonts w:ascii="Arial" w:eastAsia="Cambria" w:hAnsi="Arial" w:cs="Arial"/>
          <w:kern w:val="1"/>
          <w:sz w:val="18"/>
          <w:szCs w:val="18"/>
          <w:lang w:eastAsia="zh-CN"/>
        </w:rPr>
        <w:tab/>
      </w:r>
      <w:r w:rsidRPr="00A509F2">
        <w:rPr>
          <w:rFonts w:ascii="Arial" w:eastAsia="Cambria" w:hAnsi="Arial" w:cs="Arial"/>
          <w:kern w:val="1"/>
          <w:sz w:val="18"/>
          <w:szCs w:val="18"/>
          <w:lang w:eastAsia="zh-CN"/>
        </w:rPr>
        <w:tab/>
      </w:r>
      <w:r w:rsidRPr="00A509F2">
        <w:rPr>
          <w:rFonts w:ascii="Arial" w:eastAsia="Cambria" w:hAnsi="Arial" w:cs="Arial"/>
          <w:kern w:val="1"/>
          <w:sz w:val="18"/>
          <w:szCs w:val="18"/>
          <w:lang w:eastAsia="zh-CN"/>
        </w:rPr>
        <w:tab/>
      </w:r>
      <w:r w:rsidRPr="00A509F2">
        <w:rPr>
          <w:rFonts w:ascii="Arial" w:eastAsia="Cambria" w:hAnsi="Arial" w:cs="Arial"/>
          <w:kern w:val="1"/>
          <w:sz w:val="18"/>
          <w:szCs w:val="18"/>
          <w:lang w:eastAsia="zh-CN"/>
        </w:rPr>
        <w:tab/>
        <w:t xml:space="preserve">           podpisy osoby/osób uprawnionych do reprezentowania Wykonawcy</w:t>
      </w:r>
    </w:p>
    <w:p w:rsidR="0023201F" w:rsidRDefault="0023201F" w:rsidP="0072251C">
      <w:pPr>
        <w:widowControl/>
        <w:autoSpaceDN/>
        <w:spacing w:line="276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</w:p>
    <w:p w:rsidR="0023201F" w:rsidRPr="0023201F" w:rsidRDefault="0023201F" w:rsidP="0072251C">
      <w:pPr>
        <w:widowControl/>
        <w:autoSpaceDN/>
        <w:spacing w:line="276" w:lineRule="auto"/>
        <w:ind w:left="284"/>
        <w:jc w:val="both"/>
        <w:textAlignment w:val="auto"/>
        <w:rPr>
          <w:rFonts w:ascii="Arial" w:eastAsia="Cambria" w:hAnsi="Arial" w:cs="Arial"/>
          <w:kern w:val="1"/>
          <w:sz w:val="20"/>
          <w:lang w:eastAsia="zh-CN"/>
        </w:rPr>
      </w:pPr>
    </w:p>
    <w:p w:rsidR="00B4259C" w:rsidRPr="0023201F" w:rsidRDefault="0023201F" w:rsidP="0072251C">
      <w:pPr>
        <w:spacing w:line="276" w:lineRule="auto"/>
        <w:rPr>
          <w:rFonts w:ascii="Arial" w:hAnsi="Arial" w:cs="Arial"/>
          <w:sz w:val="20"/>
        </w:rPr>
      </w:pPr>
      <w:r w:rsidRPr="0023201F">
        <w:rPr>
          <w:rFonts w:ascii="Arial" w:hAnsi="Arial" w:cs="Arial"/>
          <w:sz w:val="20"/>
        </w:rPr>
        <w:t>*) niepotrzebne skreślić</w:t>
      </w:r>
    </w:p>
    <w:sectPr w:rsidR="00B4259C" w:rsidRPr="0023201F" w:rsidSect="0023201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17" w:rsidRDefault="00C74F17" w:rsidP="00690CF4">
      <w:r>
        <w:separator/>
      </w:r>
    </w:p>
  </w:endnote>
  <w:endnote w:type="continuationSeparator" w:id="0">
    <w:p w:rsidR="00C74F17" w:rsidRDefault="00C74F17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17" w:rsidRDefault="00C74F17" w:rsidP="00690CF4">
      <w:r>
        <w:separator/>
      </w:r>
    </w:p>
  </w:footnote>
  <w:footnote w:type="continuationSeparator" w:id="0">
    <w:p w:rsidR="00C74F17" w:rsidRDefault="00C74F17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F9CCE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2190255"/>
    <w:multiLevelType w:val="hybridMultilevel"/>
    <w:tmpl w:val="1052986C"/>
    <w:lvl w:ilvl="0" w:tplc="ECB0C9E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1E5C87"/>
    <w:rsid w:val="0023201F"/>
    <w:rsid w:val="00245C61"/>
    <w:rsid w:val="00270ECE"/>
    <w:rsid w:val="002773AD"/>
    <w:rsid w:val="00292DB4"/>
    <w:rsid w:val="004C7DBC"/>
    <w:rsid w:val="005D57F2"/>
    <w:rsid w:val="006362AA"/>
    <w:rsid w:val="006424E7"/>
    <w:rsid w:val="006759B0"/>
    <w:rsid w:val="00690CF4"/>
    <w:rsid w:val="006D537A"/>
    <w:rsid w:val="006F5F0F"/>
    <w:rsid w:val="0072251C"/>
    <w:rsid w:val="00740575"/>
    <w:rsid w:val="007603BD"/>
    <w:rsid w:val="007B4D94"/>
    <w:rsid w:val="007D55BA"/>
    <w:rsid w:val="00837C8F"/>
    <w:rsid w:val="008A4AED"/>
    <w:rsid w:val="008B2184"/>
    <w:rsid w:val="00917785"/>
    <w:rsid w:val="009E51F7"/>
    <w:rsid w:val="00A509F2"/>
    <w:rsid w:val="00AF4582"/>
    <w:rsid w:val="00B4259C"/>
    <w:rsid w:val="00C74F17"/>
    <w:rsid w:val="00C943E0"/>
    <w:rsid w:val="00E555C7"/>
    <w:rsid w:val="00E84251"/>
    <w:rsid w:val="00E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24CE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western">
    <w:name w:val="western"/>
    <w:basedOn w:val="Normalny"/>
    <w:rsid w:val="00C943E0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2019-08-12T10:40:00Z</cp:lastPrinted>
  <dcterms:created xsi:type="dcterms:W3CDTF">2020-08-07T07:54:00Z</dcterms:created>
  <dcterms:modified xsi:type="dcterms:W3CDTF">2020-08-07T10:06:00Z</dcterms:modified>
</cp:coreProperties>
</file>